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2613" w14:textId="77777777" w:rsidR="00446478" w:rsidRPr="00CF6E37" w:rsidRDefault="00446478" w:rsidP="00CF6E37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F6E37">
        <w:rPr>
          <w:rFonts w:ascii="TH SarabunPSK" w:hAnsi="TH SarabunPSK" w:cs="TH SarabunPSK"/>
          <w:b/>
          <w:bCs/>
          <w:sz w:val="28"/>
          <w:szCs w:val="36"/>
          <w:cs/>
        </w:rPr>
        <w:t xml:space="preserve">แบบประเมินผลงานโดยผู้ทรงคุณวุฒิ </w:t>
      </w:r>
      <w:r w:rsidR="00C538A8" w:rsidRPr="00917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C538A8" w:rsidRPr="009178C1">
        <w:rPr>
          <w:rFonts w:ascii="TH SarabunPSK" w:hAnsi="TH SarabunPSK" w:cs="TH SarabunPSK"/>
          <w:b/>
          <w:bCs/>
          <w:color w:val="000000"/>
          <w:sz w:val="36"/>
          <w:szCs w:val="36"/>
        </w:rPr>
        <w:t>peer reviewer)</w:t>
      </w:r>
    </w:p>
    <w:p w14:paraId="702E5F3F" w14:textId="77777777" w:rsidR="00446478" w:rsidRPr="00CF6E37" w:rsidRDefault="00446478" w:rsidP="00CF6E37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F6E37">
        <w:rPr>
          <w:rFonts w:ascii="TH SarabunPSK" w:hAnsi="TH SarabunPSK" w:cs="TH SarabunPSK"/>
          <w:b/>
          <w:bCs/>
          <w:sz w:val="28"/>
          <w:szCs w:val="36"/>
          <w:cs/>
        </w:rPr>
        <w:t>ประเภทตำรา</w:t>
      </w:r>
    </w:p>
    <w:p w14:paraId="3E08E481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ชื่อผู้เสนอขอ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</w:t>
      </w:r>
    </w:p>
    <w:p w14:paraId="76330300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…………………………………………………………………………...…………………………….…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07048C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……………………………………..…..………………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อนุสาขา........</w:t>
      </w:r>
      <w:r w:rsidRPr="00303BD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........</w:t>
      </w:r>
    </w:p>
    <w:p w14:paraId="0E4637EB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DBE9AB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</w:rPr>
        <w:t>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</w:t>
      </w:r>
    </w:p>
    <w:p w14:paraId="2DA020E9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สถานะผู้ขอในผลงาน</w:t>
      </w:r>
    </w:p>
    <w:p w14:paraId="731B51AC" w14:textId="77777777" w:rsidR="00446478" w:rsidRPr="00303BDD" w:rsidRDefault="00446478" w:rsidP="00446478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43D9" wp14:editId="562393F4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F3F0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303BDD">
        <w:rPr>
          <w:rFonts w:ascii="TH SarabunPSK" w:hAnsi="TH SarabunPSK" w:cs="TH SarabunPSK"/>
          <w:sz w:val="32"/>
          <w:szCs w:val="32"/>
        </w:rPr>
        <w:t>First author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p w14:paraId="7A193B2D" w14:textId="77777777" w:rsidR="00446478" w:rsidRPr="00C22750" w:rsidRDefault="00446478" w:rsidP="00446478">
      <w:pPr>
        <w:pStyle w:val="a3"/>
        <w:rPr>
          <w:rFonts w:ascii="TH Sarabun New" w:hAnsi="TH Sarabun New" w:cs="TH Sarabun New"/>
          <w:sz w:val="32"/>
          <w:szCs w:val="32"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FD35B" wp14:editId="648C0A1F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82C2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303BDD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9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851"/>
        <w:gridCol w:w="850"/>
        <w:gridCol w:w="851"/>
        <w:gridCol w:w="1162"/>
      </w:tblGrid>
      <w:tr w:rsidR="00ED6FCF" w:rsidRPr="003C5E07" w14:paraId="7B355C13" w14:textId="77777777" w:rsidTr="00F16996">
        <w:trPr>
          <w:trHeight w:val="503"/>
        </w:trPr>
        <w:tc>
          <w:tcPr>
            <w:tcW w:w="6262" w:type="dxa"/>
            <w:vMerge w:val="restart"/>
            <w:shd w:val="clear" w:color="auto" w:fill="auto"/>
            <w:vAlign w:val="center"/>
          </w:tcPr>
          <w:p w14:paraId="35002BC1" w14:textId="77777777" w:rsidR="00ED6FCF" w:rsidRPr="003C5E07" w:rsidRDefault="00ED6FCF" w:rsidP="008514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แนวทางประเมิน</w:t>
            </w:r>
          </w:p>
        </w:tc>
        <w:tc>
          <w:tcPr>
            <w:tcW w:w="3714" w:type="dxa"/>
            <w:gridSpan w:val="4"/>
            <w:shd w:val="clear" w:color="auto" w:fill="auto"/>
          </w:tcPr>
          <w:p w14:paraId="629B4F12" w14:textId="77777777" w:rsidR="00ED6FCF" w:rsidRPr="003C5E07" w:rsidRDefault="00ED6FCF" w:rsidP="008514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446478" w:rsidRPr="003C5E07" w14:paraId="5B965B3E" w14:textId="77777777" w:rsidTr="00F16996">
        <w:tc>
          <w:tcPr>
            <w:tcW w:w="6262" w:type="dxa"/>
            <w:vMerge/>
            <w:shd w:val="clear" w:color="auto" w:fill="auto"/>
          </w:tcPr>
          <w:p w14:paraId="491A2C61" w14:textId="77777777" w:rsidR="00446478" w:rsidRPr="003C5E07" w:rsidRDefault="00446478" w:rsidP="004464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C25593D" w14:textId="77777777"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14DE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FDD1E07" w14:textId="77777777"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14:paraId="30D5B41B" w14:textId="77777777"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62" w:type="dxa"/>
            <w:shd w:val="clear" w:color="auto" w:fill="auto"/>
          </w:tcPr>
          <w:p w14:paraId="116B472E" w14:textId="77777777" w:rsidR="00446478" w:rsidRPr="003C5E07" w:rsidRDefault="00446478" w:rsidP="00446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</w:t>
            </w:r>
          </w:p>
        </w:tc>
      </w:tr>
      <w:tr w:rsidR="00ED6FCF" w:rsidRPr="003C5E07" w14:paraId="1F722790" w14:textId="77777777" w:rsidTr="00F16996">
        <w:tc>
          <w:tcPr>
            <w:tcW w:w="6262" w:type="dxa"/>
            <w:vAlign w:val="center"/>
          </w:tcPr>
          <w:p w14:paraId="323747D2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เนื้อหาสาระทางวิชาการถูกต้อง</w:t>
            </w:r>
          </w:p>
        </w:tc>
        <w:tc>
          <w:tcPr>
            <w:tcW w:w="851" w:type="dxa"/>
            <w:shd w:val="clear" w:color="auto" w:fill="auto"/>
          </w:tcPr>
          <w:p w14:paraId="0DCB0528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091760B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76A6BC6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38B5545C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374D9E9C" w14:textId="77777777" w:rsidTr="00F16996">
        <w:tc>
          <w:tcPr>
            <w:tcW w:w="6262" w:type="dxa"/>
            <w:vAlign w:val="center"/>
          </w:tcPr>
          <w:p w14:paraId="7964867E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เนื้อหาสาระทางวิชาการสมบูรณ์</w:t>
            </w:r>
          </w:p>
        </w:tc>
        <w:tc>
          <w:tcPr>
            <w:tcW w:w="851" w:type="dxa"/>
            <w:shd w:val="clear" w:color="auto" w:fill="auto"/>
          </w:tcPr>
          <w:p w14:paraId="20887F0B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F7E98CC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6B88EBF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1148F78D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7E8E495A" w14:textId="77777777" w:rsidTr="00F16996">
        <w:tc>
          <w:tcPr>
            <w:tcW w:w="6262" w:type="dxa"/>
            <w:vAlign w:val="center"/>
          </w:tcPr>
          <w:p w14:paraId="37CA9DF7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เนื้อหาสาระทางวิชาการทันสมัย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31AD7A8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7D03A72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A5F0F57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6BDC53F8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4EB24292" w14:textId="77777777" w:rsidTr="00F16996">
        <w:tc>
          <w:tcPr>
            <w:tcW w:w="6262" w:type="dxa"/>
            <w:vAlign w:val="center"/>
          </w:tcPr>
          <w:p w14:paraId="33A0F011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มีแนวคิดและการน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เสนอที่ชัดเจน</w:t>
            </w:r>
          </w:p>
        </w:tc>
        <w:tc>
          <w:tcPr>
            <w:tcW w:w="851" w:type="dxa"/>
            <w:shd w:val="clear" w:color="auto" w:fill="auto"/>
          </w:tcPr>
          <w:p w14:paraId="40268515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0CC465B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7B3CEB9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280E7BDB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1FE80B17" w14:textId="77777777" w:rsidTr="00F16996">
        <w:tc>
          <w:tcPr>
            <w:tcW w:w="6262" w:type="dxa"/>
            <w:vAlign w:val="center"/>
          </w:tcPr>
          <w:p w14:paraId="27B0B5DB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เป็นประโยชน์ต่อการเรียนการสอนในระดับอุดมศึกษา</w:t>
            </w:r>
          </w:p>
        </w:tc>
        <w:tc>
          <w:tcPr>
            <w:tcW w:w="851" w:type="dxa"/>
            <w:shd w:val="clear" w:color="auto" w:fill="auto"/>
          </w:tcPr>
          <w:p w14:paraId="413D4BBB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78F0F1C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6439EA1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1B297130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6FD5FBFE" w14:textId="77777777" w:rsidTr="00F16996">
        <w:tc>
          <w:tcPr>
            <w:tcW w:w="6262" w:type="dxa"/>
            <w:vAlign w:val="center"/>
          </w:tcPr>
          <w:p w14:paraId="23FE443A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6.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</w:tc>
        <w:tc>
          <w:tcPr>
            <w:tcW w:w="851" w:type="dxa"/>
            <w:shd w:val="clear" w:color="auto" w:fill="auto"/>
          </w:tcPr>
          <w:p w14:paraId="6C8C3ADC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ABB094C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460A0B8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1A029334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29B58D18" w14:textId="77777777" w:rsidTr="00F16996">
        <w:tc>
          <w:tcPr>
            <w:tcW w:w="6262" w:type="dxa"/>
            <w:vAlign w:val="center"/>
          </w:tcPr>
          <w:p w14:paraId="7F3131C3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7.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มีการสอดแทรกความคิดริเริ่มและประสบการณ์หรือผลงานวิจัยของผู้เขียน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ที่เป็นการแสดงให้เห็นถึงความรู้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ที่เป็นประโยชน์ต่อการเรียนการสอน</w:t>
            </w:r>
          </w:p>
        </w:tc>
        <w:tc>
          <w:tcPr>
            <w:tcW w:w="851" w:type="dxa"/>
            <w:shd w:val="clear" w:color="auto" w:fill="auto"/>
          </w:tcPr>
          <w:p w14:paraId="1D4EF4A9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90CC3BE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9BE53BF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159FACD1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06DB5346" w14:textId="77777777" w:rsidTr="00F16996">
        <w:tc>
          <w:tcPr>
            <w:tcW w:w="6262" w:type="dxa"/>
            <w:vAlign w:val="center"/>
          </w:tcPr>
          <w:p w14:paraId="34F289EA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8.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ไปใช้อ้างอิงหรือน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ไปปฏิบัติได้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7A1B8B0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2371A3E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6F6A25A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7EBF2AD6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3D3E9F4D" w14:textId="77777777" w:rsidTr="00F16996">
        <w:tc>
          <w:tcPr>
            <w:tcW w:w="6262" w:type="dxa"/>
            <w:vAlign w:val="center"/>
          </w:tcPr>
          <w:p w14:paraId="27165DE7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จนถึงระดับที่สร้างองค์ความรู้ใหม่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(Body of Knowledge)</w:t>
            </w:r>
          </w:p>
        </w:tc>
        <w:tc>
          <w:tcPr>
            <w:tcW w:w="851" w:type="dxa"/>
            <w:shd w:val="clear" w:color="auto" w:fill="auto"/>
          </w:tcPr>
          <w:p w14:paraId="201D269C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95EF149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A5B435A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4A33B8A0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7D4AA943" w14:textId="77777777" w:rsidTr="00F16996">
        <w:tc>
          <w:tcPr>
            <w:tcW w:w="6262" w:type="dxa"/>
            <w:vAlign w:val="center"/>
          </w:tcPr>
          <w:p w14:paraId="26722A43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4CC054A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1F39D29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9E0E6FE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640A617B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FCF" w:rsidRPr="003C5E07" w14:paraId="540F8707" w14:textId="77777777" w:rsidTr="00F16996">
        <w:tc>
          <w:tcPr>
            <w:tcW w:w="6262" w:type="dxa"/>
            <w:vAlign w:val="center"/>
          </w:tcPr>
          <w:p w14:paraId="344C59AA" w14:textId="77777777" w:rsidR="00ED6FCF" w:rsidRPr="003C5E07" w:rsidRDefault="00ED6FCF" w:rsidP="00851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เป็นที่น่าเชื่อถือและยอมรับในวงวิชาการหรือวิชาชีพที่เกี่ยวข้อง</w:t>
            </w:r>
            <w:r w:rsidRPr="003C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5E0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ในระดับชาติ และ/หรือนานาชาติ</w:t>
            </w:r>
          </w:p>
        </w:tc>
        <w:tc>
          <w:tcPr>
            <w:tcW w:w="851" w:type="dxa"/>
            <w:shd w:val="clear" w:color="auto" w:fill="auto"/>
          </w:tcPr>
          <w:p w14:paraId="70189F01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B98D7CE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19BF026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14:paraId="4658B473" w14:textId="77777777" w:rsidR="00ED6FCF" w:rsidRPr="003C5E07" w:rsidRDefault="00ED6FCF" w:rsidP="008514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BBFCEB" w14:textId="77777777" w:rsidR="00ED6FCF" w:rsidRDefault="00ED6FCF" w:rsidP="00ED6FCF">
      <w:pPr>
        <w:pStyle w:val="Defaul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14:paraId="30E2BA5C" w14:textId="77777777" w:rsidR="00CF6E37" w:rsidRPr="00570F7A" w:rsidRDefault="00CF6E37" w:rsidP="00CF6E3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4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สรุปผลการพิจารณา</w:t>
      </w:r>
      <w:r w:rsidRPr="002144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โดยรวมระดับ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󠄂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󠅧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      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󠅧B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A20D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20D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</w:t>
      </w:r>
      <w:r w:rsidR="00A20D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A20D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</w:t>
      </w:r>
      <w:r w:rsidR="00A20D63">
        <w:rPr>
          <w:rFonts w:ascii="Agency FB" w:hAnsi="Agency FB" w:cs="TH SarabunPSK"/>
          <w:b/>
          <w:bCs/>
          <w:color w:val="000000"/>
          <w:sz w:val="32"/>
          <w:szCs w:val="32"/>
          <w:cs/>
        </w:rPr>
        <w:t>󠄂</w:t>
      </w:r>
      <w:r w:rsidR="00A20D63">
        <w:rPr>
          <w:rFonts w:ascii="Agency FB" w:hAnsi="Agency FB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70F7A">
        <w:rPr>
          <w:rFonts w:ascii="TH SarabunPSK" w:hAnsi="TH SarabunPSK" w:cs="TH SarabunPSK"/>
          <w:color w:val="000000"/>
          <w:sz w:val="32"/>
          <w:szCs w:val="32"/>
        </w:rPr>
        <w:t>B 󠅧</w:t>
      </w:r>
      <w:r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</w:t>
      </w:r>
    </w:p>
    <w:p w14:paraId="05141FFC" w14:textId="77777777" w:rsidR="00CF6E37" w:rsidRPr="00214426" w:rsidRDefault="00CF6E37" w:rsidP="00CF6E37">
      <w:pPr>
        <w:ind w:left="-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>󠅧</w:t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สามารถเผยแพร่ได้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สามารถเผยแพร่ได้โดยมีการปรับปรุง  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ไม่สามารถเผยแพร่ได้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14:paraId="701BC1BD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14:paraId="73E45C87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BEA467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B5B28D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8F885D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6F3A05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118A51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F3F742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614A6F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716BA6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3BABA7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34F251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4106A8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A95730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82A586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1504C3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6462B6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2BD0F5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3FC361F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B52B7D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522749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5A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6CBA034B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371D440A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ันที่...........เดือน.......................พ.ศ..........</w:t>
      </w:r>
    </w:p>
    <w:p w14:paraId="78C80DC5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C52C1D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03A1D98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8E0784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C32EBD" w14:textId="77777777" w:rsidR="00EE712C" w:rsidRDefault="00EE712C" w:rsidP="00EE712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E50472" w14:textId="77777777" w:rsidR="00EE712C" w:rsidRPr="000279F6" w:rsidRDefault="00EE712C" w:rsidP="00EE712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69E83F96" w14:textId="77777777" w:rsidR="00000000" w:rsidRDefault="00000000"/>
    <w:sectPr w:rsidR="002C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C"/>
    <w:rsid w:val="00193D62"/>
    <w:rsid w:val="00346D46"/>
    <w:rsid w:val="00425A79"/>
    <w:rsid w:val="00446478"/>
    <w:rsid w:val="00495AAC"/>
    <w:rsid w:val="004E3B0F"/>
    <w:rsid w:val="00732B3B"/>
    <w:rsid w:val="00762416"/>
    <w:rsid w:val="00A20D63"/>
    <w:rsid w:val="00AD614C"/>
    <w:rsid w:val="00C538A8"/>
    <w:rsid w:val="00CF6E37"/>
    <w:rsid w:val="00D466CC"/>
    <w:rsid w:val="00ED6FCF"/>
    <w:rsid w:val="00EE712C"/>
    <w:rsid w:val="00F16996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D96B"/>
  <w15:chartTrackingRefBased/>
  <w15:docId w15:val="{B9755ADC-A22D-4F91-83C1-0FA067F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2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12C"/>
    <w:pPr>
      <w:spacing w:after="0" w:line="240" w:lineRule="auto"/>
    </w:pPr>
  </w:style>
  <w:style w:type="table" w:styleId="a4">
    <w:name w:val="Table Grid"/>
    <w:basedOn w:val="a1"/>
    <w:uiPriority w:val="39"/>
    <w:rsid w:val="00EE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FC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2024-02-01T02:56:00Z</dcterms:created>
  <dcterms:modified xsi:type="dcterms:W3CDTF">2024-02-01T02:56:00Z</dcterms:modified>
</cp:coreProperties>
</file>